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5F00" w14:textId="2A260735" w:rsidR="00CA629B" w:rsidRDefault="00CA629B" w:rsidP="00CA629B">
      <w:pPr>
        <w:pStyle w:val="lead"/>
        <w:shd w:val="clear" w:color="auto" w:fill="FFFFFF"/>
        <w:spacing w:before="0" w:beforeAutospacing="0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Srijeda, 15.11.2023.</w:t>
      </w:r>
    </w:p>
    <w:p w14:paraId="08F93A4D" w14:textId="59D0D6D6" w:rsidR="00CA629B" w:rsidRDefault="00CA629B" w:rsidP="00CA629B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Ministarstvo prostornog uređenja, građenja, zaštite okoliša, povratka i stambenih poslova je u skladu sa članom 88. Zakona o zaštiti okoliša (“Službene novine Federacije BiH”, broj: 15/21) stavlja na uvid nacrt rješenja o okolinskoj dozvoli za operatera „</w:t>
      </w:r>
      <w:proofErr w:type="spellStart"/>
      <w:r>
        <w:rPr>
          <w:rFonts w:ascii="Roboto" w:hAnsi="Roboto"/>
          <w:color w:val="212529"/>
        </w:rPr>
        <w:t>Unis</w:t>
      </w:r>
      <w:proofErr w:type="spellEnd"/>
      <w:r>
        <w:rPr>
          <w:rFonts w:ascii="Roboto" w:hAnsi="Roboto"/>
          <w:color w:val="212529"/>
        </w:rPr>
        <w:t xml:space="preserve">-Energetika“ d.o.o. Sarajevo – Podružnica Novi Travnik za pogon i postrojenje za </w:t>
      </w:r>
      <w:r>
        <w:rPr>
          <w:rFonts w:ascii="Roboto" w:hAnsi="Roboto"/>
        </w:rPr>
        <w:t>postrojenja za sagorijevanje goriva (kotlovnice</w:t>
      </w:r>
      <w:r>
        <w:rPr>
          <w:rFonts w:ascii="Roboto" w:hAnsi="Roboto"/>
          <w:color w:val="212529"/>
        </w:rPr>
        <w:t>), dostupan za uvid na web stranici Vlade SBK/KSB.</w:t>
      </w:r>
    </w:p>
    <w:p w14:paraId="5C3E5165" w14:textId="77777777" w:rsidR="00CA629B" w:rsidRDefault="00CA629B" w:rsidP="00CA629B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Primjedbe, sugestije i mišljenja na nacrt Rješenja o izdavanju okolinske dozvole mogu se dostaviti u pisanoj formi u roku od 8 dana od dana javnog objavljivanja na adresu Ministarstvo prostornog uređenja, građenja, zaštite okoliša, povratka i stambenih poslova.</w:t>
      </w:r>
    </w:p>
    <w:p w14:paraId="5DC57D16" w14:textId="77777777" w:rsidR="00CA629B" w:rsidRDefault="00CA629B" w:rsidP="00CA629B">
      <w:pPr>
        <w:pStyle w:val="NormalWeb"/>
        <w:shd w:val="clear" w:color="auto" w:fill="FFFFFF"/>
        <w:spacing w:before="0" w:beforeAutospacing="0"/>
        <w:rPr>
          <w:rFonts w:ascii="Roboto" w:hAnsi="Roboto"/>
          <w:b/>
          <w:bCs/>
          <w:color w:val="212529"/>
        </w:rPr>
      </w:pPr>
      <w:r>
        <w:rPr>
          <w:rFonts w:ascii="Roboto" w:hAnsi="Roboto"/>
          <w:b/>
          <w:bCs/>
          <w:color w:val="212529"/>
        </w:rPr>
        <w:t>Ministarstvo prostornog uređenja, građenja, zaštite okoliša, povratka i stambenih poslova</w:t>
      </w:r>
    </w:p>
    <w:p w14:paraId="7C5C9652" w14:textId="77777777" w:rsidR="00CA629B" w:rsidRDefault="00CA629B" w:rsidP="00CA629B">
      <w:pPr>
        <w:pStyle w:val="NormalWeb"/>
        <w:shd w:val="clear" w:color="auto" w:fill="FFFFFF"/>
        <w:spacing w:before="0" w:beforeAutospacing="0"/>
        <w:rPr>
          <w:rFonts w:ascii="Roboto" w:hAnsi="Roboto"/>
          <w:b/>
          <w:bCs/>
          <w:color w:val="212529"/>
        </w:rPr>
      </w:pPr>
      <w:r>
        <w:rPr>
          <w:rFonts w:ascii="Roboto" w:hAnsi="Roboto"/>
          <w:b/>
          <w:bCs/>
          <w:color w:val="212529"/>
        </w:rPr>
        <w:t xml:space="preserve"> Prnjavor 16 </w:t>
      </w:r>
    </w:p>
    <w:p w14:paraId="06FFC61F" w14:textId="77777777" w:rsidR="00CA629B" w:rsidRDefault="00CA629B" w:rsidP="00CA629B">
      <w:pPr>
        <w:pStyle w:val="NormalWeb"/>
        <w:shd w:val="clear" w:color="auto" w:fill="FFFFFF"/>
        <w:spacing w:before="0" w:beforeAutospacing="0"/>
        <w:rPr>
          <w:rFonts w:ascii="Roboto" w:hAnsi="Roboto"/>
          <w:b/>
          <w:bCs/>
          <w:color w:val="212529"/>
        </w:rPr>
      </w:pPr>
      <w:r>
        <w:rPr>
          <w:rFonts w:ascii="Roboto" w:hAnsi="Roboto"/>
          <w:b/>
          <w:bCs/>
          <w:color w:val="212529"/>
        </w:rPr>
        <w:t>72270 TRAVNIK</w:t>
      </w:r>
    </w:p>
    <w:p w14:paraId="1D605055" w14:textId="00D39744" w:rsidR="00CA629B" w:rsidRDefault="00CA629B" w:rsidP="00CA629B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</w:rPr>
      </w:pPr>
    </w:p>
    <w:p w14:paraId="12F681C8" w14:textId="77777777" w:rsidR="00CA629B" w:rsidRDefault="00CA629B" w:rsidP="00CA629B"/>
    <w:p w14:paraId="4628ACBA" w14:textId="77777777" w:rsidR="00A268EB" w:rsidRDefault="00A268EB"/>
    <w:sectPr w:rsidR="00A2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9B"/>
    <w:rsid w:val="00924D98"/>
    <w:rsid w:val="00A268EB"/>
    <w:rsid w:val="00AA744F"/>
    <w:rsid w:val="00C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09FB"/>
  <w15:chartTrackingRefBased/>
  <w15:docId w15:val="{2E9882FF-2E9F-4973-818F-CD06993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lead">
    <w:name w:val="lead"/>
    <w:basedOn w:val="Normal"/>
    <w:uiPriority w:val="99"/>
    <w:semiHidden/>
    <w:rsid w:val="00CA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CA6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Igor Puzović</cp:lastModifiedBy>
  <cp:revision>4</cp:revision>
  <dcterms:created xsi:type="dcterms:W3CDTF">2023-11-15T10:05:00Z</dcterms:created>
  <dcterms:modified xsi:type="dcterms:W3CDTF">2023-11-16T11:17:00Z</dcterms:modified>
</cp:coreProperties>
</file>